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СЕЛЬСКОГО ПОСЕЛЕНИЯ                                                  </w:t>
      </w:r>
      <w:r w:rsidR="00035668">
        <w:rPr>
          <w:rFonts w:ascii="Times New Roman" w:hAnsi="Times New Roman"/>
          <w:b/>
          <w:sz w:val="24"/>
          <w:szCs w:val="24"/>
          <w:lang w:eastAsia="ar-SA"/>
        </w:rPr>
        <w:t>ТАШЕЛКА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 МУНИЦИПАЛЬНОГО РАЙОНА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 САМАРСКОЙ ОБЛАСТИ</w:t>
      </w:r>
    </w:p>
    <w:p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353A0">
        <w:rPr>
          <w:rFonts w:ascii="Times New Roman" w:hAnsi="Times New Roman"/>
          <w:b/>
          <w:sz w:val="24"/>
          <w:szCs w:val="24"/>
          <w:lang w:eastAsia="ar-SA"/>
        </w:rPr>
        <w:t xml:space="preserve">    </w:t>
      </w:r>
    </w:p>
    <w:p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136A1">
        <w:rPr>
          <w:rFonts w:ascii="Times New Roman" w:hAnsi="Times New Roman"/>
          <w:sz w:val="24"/>
          <w:szCs w:val="24"/>
          <w:lang w:eastAsia="ar-SA"/>
        </w:rPr>
        <w:t>07</w:t>
      </w:r>
      <w:r w:rsidR="001242D2">
        <w:rPr>
          <w:rFonts w:ascii="Times New Roman" w:hAnsi="Times New Roman"/>
          <w:sz w:val="24"/>
          <w:szCs w:val="24"/>
          <w:lang w:eastAsia="ar-SA"/>
        </w:rPr>
        <w:t>.08.</w:t>
      </w:r>
      <w:r>
        <w:rPr>
          <w:rFonts w:ascii="Times New Roman" w:hAnsi="Times New Roman"/>
          <w:sz w:val="24"/>
          <w:szCs w:val="24"/>
          <w:lang w:eastAsia="ar-SA"/>
        </w:rPr>
        <w:t>2023г.                                                                                                            №</w:t>
      </w:r>
      <w:r w:rsidR="001242D2">
        <w:rPr>
          <w:rFonts w:ascii="Times New Roman" w:hAnsi="Times New Roman"/>
          <w:sz w:val="24"/>
          <w:szCs w:val="24"/>
          <w:lang w:eastAsia="ar-SA"/>
        </w:rPr>
        <w:t>19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CC7724" w:rsidRDefault="00930E97" w:rsidP="00CC7724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035668">
        <w:rPr>
          <w:rFonts w:ascii="Times New Roman" w:hAnsi="Times New Roman"/>
          <w:b/>
          <w:sz w:val="24"/>
          <w:szCs w:val="24"/>
          <w:lang w:eastAsia="ar-SA"/>
        </w:rPr>
        <w:t>Ташелка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 №</w:t>
      </w:r>
      <w:r w:rsidR="00035668">
        <w:rPr>
          <w:rFonts w:ascii="Times New Roman" w:hAnsi="Times New Roman"/>
          <w:b/>
          <w:sz w:val="24"/>
          <w:szCs w:val="24"/>
          <w:lang w:eastAsia="ar-SA"/>
        </w:rPr>
        <w:t>12 от 06.05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.2022г. «Об утверждении Положения о порядке сообщения лицами, замещающими муниципальные должности в муниципальном образовании </w:t>
      </w:r>
      <w:r w:rsidR="00035668">
        <w:rPr>
          <w:rFonts w:ascii="Times New Roman" w:hAnsi="Times New Roman"/>
          <w:b/>
          <w:sz w:val="24"/>
          <w:szCs w:val="24"/>
          <w:lang w:eastAsia="ar-SA"/>
        </w:rPr>
        <w:t>Ташелка</w:t>
      </w:r>
      <w:r w:rsidR="006737D8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</w:t>
      </w:r>
      <w:bookmarkStart w:id="0" w:name="_GoBack"/>
      <w:bookmarkEnd w:id="0"/>
    </w:p>
    <w:p w:rsidR="00930E97" w:rsidRDefault="00930E97" w:rsidP="00930E97">
      <w:pPr>
        <w:pStyle w:val="a3"/>
        <w:rPr>
          <w:lang w:eastAsia="ar-SA"/>
        </w:rPr>
      </w:pPr>
    </w:p>
    <w:p w:rsidR="00930E97" w:rsidRPr="00930E97" w:rsidRDefault="00930E97" w:rsidP="00930E97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протест прокуратуры Ставропольского района от</w:t>
      </w:r>
      <w:r w:rsidR="00035668">
        <w:rPr>
          <w:rFonts w:ascii="Times New Roman" w:hAnsi="Times New Roman"/>
          <w:sz w:val="24"/>
          <w:szCs w:val="24"/>
          <w:lang w:eastAsia="ar-SA"/>
        </w:rPr>
        <w:t xml:space="preserve"> 27.06.2023 № 86-03-2023/Прдп485</w:t>
      </w:r>
      <w:r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035668">
        <w:rPr>
          <w:rFonts w:ascii="Times New Roman" w:hAnsi="Times New Roman"/>
          <w:sz w:val="24"/>
          <w:szCs w:val="24"/>
          <w:lang w:eastAsia="ar-SA"/>
        </w:rPr>
        <w:t xml:space="preserve">Ташелка </w:t>
      </w:r>
      <w:r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035668">
        <w:rPr>
          <w:rFonts w:ascii="Times New Roman" w:hAnsi="Times New Roman"/>
          <w:sz w:val="24"/>
          <w:szCs w:val="24"/>
          <w:lang w:eastAsia="ar-SA"/>
        </w:rPr>
        <w:t>ного района Ставропольский от 06.05.2022г. № 12</w:t>
      </w:r>
      <w:r w:rsidRPr="003F26B2">
        <w:rPr>
          <w:rFonts w:ascii="Times New Roman" w:hAnsi="Times New Roman"/>
          <w:sz w:val="24"/>
          <w:szCs w:val="24"/>
          <w:lang w:eastAsia="ar-SA"/>
        </w:rPr>
        <w:t xml:space="preserve"> «</w:t>
      </w:r>
      <w:r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Pr="00124335">
        <w:rPr>
          <w:rFonts w:ascii="Times New Roman" w:hAnsi="Times New Roman"/>
          <w:sz w:val="24"/>
          <w:szCs w:val="24"/>
          <w:lang w:eastAsia="ar-SA"/>
        </w:rPr>
        <w:t xml:space="preserve">Положения о порядке сообщения лицами, замещающими муниципальные должности </w:t>
      </w:r>
      <w:proofErr w:type="gramStart"/>
      <w:r w:rsidRPr="00124335">
        <w:rPr>
          <w:rFonts w:ascii="Times New Roman" w:hAnsi="Times New Roman"/>
          <w:sz w:val="24"/>
          <w:szCs w:val="24"/>
          <w:lang w:eastAsia="ar-SA"/>
        </w:rPr>
        <w:t>в</w:t>
      </w:r>
      <w:proofErr w:type="gramEnd"/>
      <w:r w:rsidRPr="00124335">
        <w:rPr>
          <w:rFonts w:ascii="Times New Roman" w:hAnsi="Times New Roman"/>
          <w:sz w:val="24"/>
          <w:szCs w:val="24"/>
          <w:lang w:eastAsia="ar-SA"/>
        </w:rPr>
        <w:t xml:space="preserve"> муниципальном </w:t>
      </w:r>
      <w:proofErr w:type="gramStart"/>
      <w:r w:rsidRPr="00124335">
        <w:rPr>
          <w:rFonts w:ascii="Times New Roman" w:hAnsi="Times New Roman"/>
          <w:sz w:val="24"/>
          <w:szCs w:val="24"/>
          <w:lang w:eastAsia="ar-SA"/>
        </w:rPr>
        <w:t xml:space="preserve">образовании </w:t>
      </w:r>
      <w:r w:rsidR="00035668">
        <w:rPr>
          <w:rFonts w:ascii="Times New Roman" w:hAnsi="Times New Roman"/>
          <w:sz w:val="24"/>
          <w:szCs w:val="24"/>
          <w:lang w:eastAsia="ar-SA"/>
        </w:rPr>
        <w:t>Ташелка</w:t>
      </w:r>
      <w:r w:rsidRPr="00124335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», руководствуясь </w:t>
      </w:r>
      <w:r w:rsidRPr="00C3195D">
        <w:rPr>
          <w:rFonts w:ascii="Times New Roman" w:hAnsi="Times New Roman" w:cs="Times New Roman"/>
          <w:sz w:val="24"/>
          <w:szCs w:val="24"/>
        </w:rPr>
        <w:t xml:space="preserve">Указом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интересов".»; </w:t>
      </w:r>
      <w:r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№273-ФЗ «О противодействии коррупции»; Уставом сельского поселения </w:t>
      </w:r>
      <w:r w:rsidR="00035668">
        <w:rPr>
          <w:rFonts w:ascii="Times New Roman" w:hAnsi="Times New Roman"/>
          <w:sz w:val="24"/>
          <w:szCs w:val="24"/>
          <w:lang w:eastAsia="ar-SA"/>
        </w:rPr>
        <w:t>Ташелка</w:t>
      </w:r>
      <w:r>
        <w:rPr>
          <w:rFonts w:ascii="Times New Roman" w:hAnsi="Times New Roman"/>
          <w:sz w:val="24"/>
          <w:szCs w:val="24"/>
          <w:lang w:eastAsia="ar-SA"/>
        </w:rPr>
        <w:t xml:space="preserve"> 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0356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Ташелка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№</w:t>
      </w:r>
      <w:r w:rsidR="000356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 от 06.05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.2022г.</w:t>
      </w:r>
      <w:r w:rsidR="0003566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3195D" w:rsidRPr="003F26B2">
        <w:rPr>
          <w:rFonts w:ascii="Times New Roman" w:hAnsi="Times New Roman"/>
          <w:sz w:val="24"/>
          <w:szCs w:val="24"/>
          <w:lang w:eastAsia="ar-SA"/>
        </w:rPr>
        <w:t>«</w:t>
      </w:r>
      <w:r w:rsidR="00C3195D" w:rsidRPr="00601DE3">
        <w:rPr>
          <w:rFonts w:ascii="Times New Roman" w:hAnsi="Times New Roman"/>
          <w:sz w:val="24"/>
          <w:szCs w:val="24"/>
          <w:lang w:eastAsia="ar-SA"/>
        </w:rPr>
        <w:t xml:space="preserve">Об утверждении </w:t>
      </w:r>
      <w:r w:rsidR="00C3195D" w:rsidRPr="00124335">
        <w:rPr>
          <w:rFonts w:ascii="Times New Roman" w:hAnsi="Times New Roman"/>
          <w:sz w:val="24"/>
          <w:szCs w:val="24"/>
          <w:lang w:eastAsia="ar-SA"/>
        </w:rPr>
        <w:t xml:space="preserve">Положения о порядке сообщения лицами, замещающими муниципальные должности в муниципальном образовании </w:t>
      </w:r>
      <w:r w:rsidR="00035668">
        <w:rPr>
          <w:rFonts w:ascii="Times New Roman" w:hAnsi="Times New Roman"/>
          <w:sz w:val="24"/>
          <w:szCs w:val="24"/>
          <w:lang w:eastAsia="ar-SA"/>
        </w:rPr>
        <w:t>Ташелка</w:t>
      </w:r>
      <w:r w:rsidR="00C3195D" w:rsidRPr="00124335">
        <w:rPr>
          <w:rFonts w:ascii="Times New Roman" w:hAnsi="Times New Roman"/>
          <w:sz w:val="24"/>
          <w:szCs w:val="24"/>
          <w:lang w:eastAsia="ar-SA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proofErr w:type="gramStart"/>
      <w:r w:rsidR="00C3195D" w:rsidRPr="00C3195D">
        <w:rPr>
          <w:rFonts w:ascii="Times New Roman" w:hAnsi="Times New Roman" w:cs="Times New Roman"/>
          <w:sz w:val="24"/>
          <w:szCs w:val="24"/>
          <w:lang w:eastAsia="ar-SA"/>
        </w:rPr>
        <w:t>»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ледующие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«5.1. Персональный состав Комиссии в количестве 4 (четырех) человек утверждается решением Собрания предста</w:t>
      </w:r>
      <w:r w:rsidR="00035668">
        <w:rPr>
          <w:rFonts w:ascii="Times New Roman" w:hAnsi="Times New Roman" w:cs="Times New Roman"/>
          <w:sz w:val="24"/>
          <w:szCs w:val="24"/>
        </w:rPr>
        <w:t>вителей сельского поселения Ташелка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Секретарь Комиссии обеспечивает организационную деятельность Комиссии, ведет делопроизводство.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:rsidR="001859F9" w:rsidRPr="00035668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35668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:rsidR="001859F9" w:rsidRPr="00035668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35668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:rsidR="001859F9" w:rsidRPr="00035668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35668">
        <w:rPr>
          <w:rFonts w:ascii="Times New Roman" w:hAnsi="Times New Roman" w:cs="Times New Roman"/>
          <w:sz w:val="24"/>
          <w:szCs w:val="24"/>
        </w:rPr>
        <w:t>В случае</w:t>
      </w:r>
      <w:proofErr w:type="gramStart"/>
      <w:r w:rsidRPr="00035668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035668">
        <w:rPr>
          <w:rFonts w:ascii="Times New Roman" w:hAnsi="Times New Roman" w:cs="Times New Roman"/>
          <w:sz w:val="24"/>
          <w:szCs w:val="24"/>
        </w:rPr>
        <w:t xml:space="preserve">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:rsidR="005226B9" w:rsidRPr="00035668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035668" w:rsidRPr="00035668" w:rsidRDefault="001859F9" w:rsidP="00C3195D">
      <w:pPr>
        <w:ind w:firstLine="540"/>
        <w:rPr>
          <w:rStyle w:val="a6"/>
          <w:rFonts w:ascii="Times New Roman" w:hAnsi="Times New Roman" w:cs="Times New Roman"/>
          <w:i w:val="0"/>
          <w:iCs w:val="0"/>
          <w:sz w:val="24"/>
          <w:szCs w:val="24"/>
        </w:rPr>
      </w:pPr>
      <w:r w:rsidRPr="00035668">
        <w:rPr>
          <w:rFonts w:ascii="Times New Roman" w:hAnsi="Times New Roman" w:cs="Times New Roman"/>
          <w:sz w:val="24"/>
          <w:szCs w:val="24"/>
        </w:rPr>
        <w:t xml:space="preserve">2. Настоящее Решение подлежит официальному опубликованию в газете </w:t>
      </w:r>
      <w:r w:rsidR="00035668" w:rsidRPr="00035668">
        <w:rPr>
          <w:rStyle w:val="a6"/>
          <w:rFonts w:ascii="Times New Roman" w:hAnsi="Times New Roman" w:cs="Times New Roman"/>
          <w:i w:val="0"/>
          <w:sz w:val="24"/>
          <w:szCs w:val="24"/>
        </w:rPr>
        <w:t>«Вестник Ташелки » и на официальном сайте администрации сельского поселения Ташелка в сети Интернет</w:t>
      </w:r>
      <w:r w:rsidR="00035668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</w:t>
      </w:r>
      <w:hyperlink r:id="rId6" w:history="1">
        <w:r w:rsidR="00035668" w:rsidRPr="00035668">
          <w:rPr>
            <w:rStyle w:val="a7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035668" w:rsidRPr="00035668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tashelka</w:t>
        </w:r>
        <w:proofErr w:type="spellEnd"/>
        <w:r w:rsidR="00035668" w:rsidRPr="00035668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35668" w:rsidRPr="00035668">
          <w:rPr>
            <w:rStyle w:val="a7"/>
            <w:rFonts w:ascii="Times New Roman" w:hAnsi="Times New Roman" w:cs="Times New Roman"/>
            <w:sz w:val="24"/>
            <w:szCs w:val="24"/>
          </w:rPr>
          <w:t>stavrsp.ru</w:t>
        </w:r>
        <w:proofErr w:type="spellEnd"/>
      </w:hyperlink>
      <w:r w:rsidR="00035668" w:rsidRPr="00035668">
        <w:rPr>
          <w:rStyle w:val="a6"/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:rsidR="001859F9" w:rsidRPr="00035668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  <w:r w:rsidRPr="00035668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опубликования</w:t>
      </w:r>
      <w:r w:rsidR="00035668" w:rsidRPr="00035668">
        <w:rPr>
          <w:rFonts w:ascii="Times New Roman" w:hAnsi="Times New Roman" w:cs="Times New Roman"/>
          <w:sz w:val="24"/>
          <w:szCs w:val="24"/>
        </w:rPr>
        <w:t>.</w:t>
      </w:r>
    </w:p>
    <w:p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2"/>
        <w:gridCol w:w="4777"/>
      </w:tblGrid>
      <w:tr w:rsidR="00035668" w:rsidRPr="00A06046" w:rsidTr="00F92176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Ташелка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035668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35668" w:rsidRPr="0001404B" w:rsidRDefault="00035668" w:rsidP="00F92176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___________________/О.А.Латюшина/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035668" w:rsidRPr="0001404B" w:rsidRDefault="00035668" w:rsidP="00F92176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Глав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 xml:space="preserve"> сельского поселения Ташелка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035668" w:rsidRPr="0001404B" w:rsidRDefault="00035668" w:rsidP="00F92176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35668" w:rsidRDefault="00035668" w:rsidP="00F92176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  <w:p w:rsidR="00035668" w:rsidRDefault="00035668" w:rsidP="00F92176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</w:p>
          <w:p w:rsidR="00035668" w:rsidRPr="0001404B" w:rsidRDefault="00035668" w:rsidP="00F92176">
            <w:pPr>
              <w:pStyle w:val="a8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1404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_____________/</w:t>
            </w:r>
            <w:r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В.В.Вечканов</w:t>
            </w:r>
            <w:r w:rsidRPr="0001404B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/</w:t>
            </w:r>
          </w:p>
        </w:tc>
      </w:tr>
    </w:tbl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930E97" w:rsidRDefault="00930E97" w:rsidP="00930E97"/>
    <w:p w:rsidR="00930E97" w:rsidRDefault="00930E97" w:rsidP="006B00A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B00A2" w:rsidRDefault="006B00A2"/>
    <w:p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2"/>
  <w:proofState w:spelling="clean" w:grammar="clean"/>
  <w:defaultTabStop w:val="708"/>
  <w:characterSpacingControl w:val="doNotCompress"/>
  <w:compat/>
  <w:rsids>
    <w:rsidRoot w:val="00D342B6"/>
    <w:rsid w:val="00035668"/>
    <w:rsid w:val="001162CE"/>
    <w:rsid w:val="001242D2"/>
    <w:rsid w:val="001859F9"/>
    <w:rsid w:val="005226B9"/>
    <w:rsid w:val="006737D8"/>
    <w:rsid w:val="006B00A2"/>
    <w:rsid w:val="007E7BC6"/>
    <w:rsid w:val="008F1E11"/>
    <w:rsid w:val="009136A1"/>
    <w:rsid w:val="00930E97"/>
    <w:rsid w:val="009353A0"/>
    <w:rsid w:val="00C3195D"/>
    <w:rsid w:val="00C5345D"/>
    <w:rsid w:val="00CC7724"/>
    <w:rsid w:val="00D342B6"/>
    <w:rsid w:val="00D47182"/>
    <w:rsid w:val="00D66827"/>
    <w:rsid w:val="00DA6534"/>
    <w:rsid w:val="00FE5F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34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styleId="a6">
    <w:name w:val="Emphasis"/>
    <w:qFormat/>
    <w:rsid w:val="00035668"/>
    <w:rPr>
      <w:i/>
      <w:iCs/>
    </w:rPr>
  </w:style>
  <w:style w:type="character" w:styleId="a7">
    <w:name w:val="Hyperlink"/>
    <w:basedOn w:val="a0"/>
    <w:uiPriority w:val="99"/>
    <w:unhideWhenUsed/>
    <w:rsid w:val="00035668"/>
    <w:rPr>
      <w:color w:val="0000FF"/>
      <w:u w:val="single"/>
    </w:rPr>
  </w:style>
  <w:style w:type="paragraph" w:customStyle="1" w:styleId="ConsPlusNormal">
    <w:name w:val="ConsPlusNormal"/>
    <w:link w:val="ConsPlusNormal0"/>
    <w:rsid w:val="0003566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styleId="a8">
    <w:name w:val="List Paragraph"/>
    <w:basedOn w:val="a"/>
    <w:uiPriority w:val="34"/>
    <w:qFormat/>
    <w:rsid w:val="00035668"/>
    <w:pPr>
      <w:spacing w:after="200" w:line="276" w:lineRule="auto"/>
      <w:ind w:left="708"/>
    </w:pPr>
    <w:rPr>
      <w:rFonts w:ascii="Calibri" w:eastAsia="Times New Roman" w:hAnsi="Calibri" w:cs="Calibri"/>
    </w:rPr>
  </w:style>
  <w:style w:type="character" w:customStyle="1" w:styleId="ConsPlusNormal0">
    <w:name w:val="ConsPlusNormal Знак"/>
    <w:basedOn w:val="a0"/>
    <w:link w:val="ConsPlusNormal"/>
    <w:locked/>
    <w:rsid w:val="00035668"/>
    <w:rPr>
      <w:rFonts w:ascii="Arial" w:eastAsia="Calibri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2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User2</cp:lastModifiedBy>
  <cp:revision>12</cp:revision>
  <cp:lastPrinted>2023-07-18T09:51:00Z</cp:lastPrinted>
  <dcterms:created xsi:type="dcterms:W3CDTF">2023-07-18T07:12:00Z</dcterms:created>
  <dcterms:modified xsi:type="dcterms:W3CDTF">2023-08-01T11:02:00Z</dcterms:modified>
</cp:coreProperties>
</file>